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D312" w14:textId="77777777" w:rsidR="00371E54" w:rsidRDefault="00444E37">
      <w:pPr>
        <w:jc w:val="center"/>
      </w:pPr>
      <w:r>
        <w:rPr>
          <w:noProof/>
        </w:rPr>
        <w:drawing>
          <wp:inline distT="0" distB="0" distL="0" distR="0" wp14:anchorId="61FAB4E9" wp14:editId="69FB41A8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F4AE8" w14:textId="77777777" w:rsidR="00371E54" w:rsidRDefault="00444E37">
      <w:pPr>
        <w:jc w:val="right"/>
      </w:pPr>
      <w:r>
        <w:rPr>
          <w:b/>
        </w:rPr>
        <w:t>Załącznik nr 1 do SWZ</w:t>
      </w:r>
    </w:p>
    <w:p w14:paraId="51F9794D" w14:textId="77777777" w:rsidR="00371E54" w:rsidRDefault="00444E37">
      <w:pPr>
        <w:jc w:val="right"/>
      </w:pPr>
      <w:r>
        <w:t>ZP/2501/62/26</w:t>
      </w:r>
    </w:p>
    <w:p w14:paraId="6AAF62B3" w14:textId="77777777" w:rsidR="00371E54" w:rsidRDefault="00444E37">
      <w:pPr>
        <w:jc w:val="center"/>
      </w:pPr>
      <w:r>
        <w:rPr>
          <w:b/>
          <w:color w:val="1F4E79"/>
          <w:sz w:val="22"/>
        </w:rPr>
        <w:t>FORMULARZ OFERTOWY</w:t>
      </w:r>
    </w:p>
    <w:p w14:paraId="656A6429" w14:textId="77777777" w:rsidR="00371E54" w:rsidRDefault="00444E37">
      <w:pPr>
        <w:jc w:val="center"/>
      </w:pPr>
      <w:r>
        <w:rPr>
          <w:b/>
        </w:rPr>
        <w:t>Usługa sprzątania i utrzymania czystości terenów zewnętrznych oraz pielęgnacji terenów zielonych</w:t>
      </w:r>
    </w:p>
    <w:p w14:paraId="3D9171C1" w14:textId="77777777" w:rsidR="00371E54" w:rsidRDefault="00444E37">
      <w:r>
        <w:t>Zamawiający: Specjalistyczny Szpital Wojewódzki w Ciechanowie, ul. Powstańców Wielkopolskich 2, 06-400 Ciechanów.</w:t>
      </w:r>
    </w:p>
    <w:p w14:paraId="0FC5D26E" w14:textId="77777777" w:rsidR="00371E54" w:rsidRDefault="00444E37">
      <w:r>
        <w:t>Postępowanie prowadzone w trybie podstawowym bez negocjacji, znak sprawy: ZP/2501/62/26.</w:t>
      </w:r>
    </w:p>
    <w:p w14:paraId="33268D38" w14:textId="77777777" w:rsidR="00371E54" w:rsidRDefault="00444E37">
      <w:pPr>
        <w:spacing w:before="120" w:after="80"/>
      </w:pPr>
      <w:r>
        <w:rPr>
          <w:b/>
          <w:color w:val="1F4E79"/>
        </w:rPr>
        <w:t>I.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22CFD052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6D37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Element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C8F2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Dane Wykonawcy</w:t>
            </w:r>
          </w:p>
        </w:tc>
      </w:tr>
      <w:tr w:rsidR="00371E54" w14:paraId="31D60CF6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79C8E" w14:textId="77777777" w:rsidR="00371E54" w:rsidRDefault="00444E37">
            <w:pPr>
              <w:spacing w:after="0"/>
            </w:pPr>
            <w:r>
              <w:t>Pełna nazwa / firma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A0FF" w14:textId="77777777" w:rsidR="00371E54" w:rsidRDefault="00371E54">
            <w:pPr>
              <w:spacing w:after="0"/>
            </w:pPr>
          </w:p>
        </w:tc>
      </w:tr>
      <w:tr w:rsidR="00371E54" w14:paraId="367CFDF3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C074A" w14:textId="77777777" w:rsidR="00371E54" w:rsidRDefault="00444E37">
            <w:pPr>
              <w:spacing w:after="0"/>
            </w:pPr>
            <w:r>
              <w:t>Adres siedziby / miejsca prowadzenia działalności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9E7C" w14:textId="77777777" w:rsidR="00371E54" w:rsidRDefault="00371E54">
            <w:pPr>
              <w:spacing w:after="0"/>
            </w:pPr>
          </w:p>
        </w:tc>
      </w:tr>
      <w:tr w:rsidR="00371E54" w14:paraId="05A9D532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1357" w14:textId="77777777" w:rsidR="00371E54" w:rsidRDefault="00444E37">
            <w:pPr>
              <w:spacing w:after="0"/>
            </w:pPr>
            <w:r>
              <w:t>NIP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D610" w14:textId="77777777" w:rsidR="00371E54" w:rsidRDefault="00371E54">
            <w:pPr>
              <w:spacing w:after="0"/>
            </w:pPr>
          </w:p>
        </w:tc>
      </w:tr>
      <w:tr w:rsidR="00371E54" w14:paraId="30557A5F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4872D" w14:textId="77777777" w:rsidR="00371E54" w:rsidRDefault="00444E37">
            <w:pPr>
              <w:spacing w:after="0"/>
            </w:pPr>
            <w:r>
              <w:t>REGON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A30A" w14:textId="77777777" w:rsidR="00371E54" w:rsidRDefault="00371E54">
            <w:pPr>
              <w:spacing w:after="0"/>
            </w:pPr>
          </w:p>
        </w:tc>
      </w:tr>
      <w:tr w:rsidR="00371E54" w14:paraId="13822A26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449C7" w14:textId="77777777" w:rsidR="00371E54" w:rsidRDefault="00444E37">
            <w:pPr>
              <w:spacing w:after="0"/>
            </w:pPr>
            <w:r>
              <w:t>KRS / CEIDG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4B23" w14:textId="77777777" w:rsidR="00371E54" w:rsidRDefault="00371E54">
            <w:pPr>
              <w:spacing w:after="0"/>
            </w:pPr>
          </w:p>
        </w:tc>
      </w:tr>
      <w:tr w:rsidR="00371E54" w14:paraId="0F840680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C2A2" w14:textId="77777777" w:rsidR="00371E54" w:rsidRDefault="00444E37">
            <w:pPr>
              <w:spacing w:after="0"/>
            </w:pPr>
            <w:r>
              <w:t>Telefon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779F" w14:textId="77777777" w:rsidR="00371E54" w:rsidRDefault="00371E54">
            <w:pPr>
              <w:spacing w:after="0"/>
            </w:pPr>
          </w:p>
        </w:tc>
      </w:tr>
      <w:tr w:rsidR="00371E54" w14:paraId="20E4EB4C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1A2A" w14:textId="77777777" w:rsidR="00371E54" w:rsidRDefault="00444E37">
            <w:pPr>
              <w:spacing w:after="0"/>
            </w:pPr>
            <w:r>
              <w:t>Adres e-mail do korespondencji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A9E7" w14:textId="77777777" w:rsidR="00371E54" w:rsidRDefault="00371E54">
            <w:pPr>
              <w:spacing w:after="0"/>
            </w:pPr>
          </w:p>
        </w:tc>
      </w:tr>
      <w:tr w:rsidR="00371E54" w14:paraId="52D7E2BA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37710" w14:textId="77777777" w:rsidR="00371E54" w:rsidRDefault="00444E37">
            <w:pPr>
              <w:spacing w:after="0"/>
            </w:pPr>
            <w:r>
              <w:t>Adres ePUAP, jeżeli dotyczy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B59FC" w14:textId="77777777" w:rsidR="00371E54" w:rsidRDefault="00371E54">
            <w:pPr>
              <w:spacing w:after="0"/>
            </w:pPr>
          </w:p>
        </w:tc>
      </w:tr>
      <w:tr w:rsidR="00371E54" w14:paraId="640DD527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CCAB" w14:textId="77777777" w:rsidR="00371E54" w:rsidRDefault="00444E37">
            <w:pPr>
              <w:spacing w:after="0"/>
            </w:pPr>
            <w:r>
              <w:t>Status przedsiębiorcy: mikro / mały / średni / inny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8076" w14:textId="77777777" w:rsidR="00371E54" w:rsidRDefault="00371E54">
            <w:pPr>
              <w:spacing w:after="0"/>
            </w:pPr>
          </w:p>
        </w:tc>
      </w:tr>
      <w:tr w:rsidR="00371E54" w14:paraId="0D5843A3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3268" w14:textId="77777777" w:rsidR="00371E54" w:rsidRDefault="00444E37">
            <w:pPr>
              <w:spacing w:after="0"/>
            </w:pPr>
            <w:r>
              <w:t>Osoba uprawniona do kontaktu w sprawie oferty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56F35" w14:textId="77777777" w:rsidR="00371E54" w:rsidRDefault="00371E54">
            <w:pPr>
              <w:spacing w:after="0"/>
            </w:pPr>
          </w:p>
        </w:tc>
      </w:tr>
    </w:tbl>
    <w:p w14:paraId="0E2786AE" w14:textId="77777777" w:rsidR="00371E54" w:rsidRDefault="00444E37">
      <w:pPr>
        <w:spacing w:before="120" w:after="80"/>
      </w:pPr>
      <w:r>
        <w:rPr>
          <w:b/>
          <w:color w:val="1F4E79"/>
        </w:rPr>
        <w:t>II. Cena oferty</w:t>
      </w:r>
    </w:p>
    <w:p w14:paraId="1D66791C" w14:textId="77777777" w:rsidR="00371E54" w:rsidRDefault="00444E37">
      <w:r>
        <w:t>Oferujemy wykonanie przedmiotu zamówienia zgodnie z SWZ, OPZ i projektowanymi postanowieniami umowy za następującą cenę ryczałtową za cały okres realizacji zamówienia: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1"/>
        <w:gridCol w:w="2491"/>
        <w:gridCol w:w="2490"/>
      </w:tblGrid>
      <w:tr w:rsidR="00371E54" w14:paraId="021B874C" w14:textId="77777777">
        <w:trPr>
          <w:tblHeader/>
          <w:jc w:val="center"/>
        </w:trPr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0EDF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Cena netto [zł]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829B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Stawka VAT [%]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7F01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Kwota VAT [zł]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E053B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Cena brutto [zł]</w:t>
            </w:r>
          </w:p>
        </w:tc>
      </w:tr>
      <w:tr w:rsidR="00371E54" w14:paraId="758DE0DD" w14:textId="77777777">
        <w:trPr>
          <w:jc w:val="center"/>
        </w:trPr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2206F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3A83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8BA1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189BD" w14:textId="77777777" w:rsidR="00371E54" w:rsidRDefault="00371E54">
            <w:pPr>
              <w:spacing w:after="0"/>
            </w:pPr>
          </w:p>
        </w:tc>
      </w:tr>
    </w:tbl>
    <w:p w14:paraId="5EF869E1" w14:textId="77777777" w:rsidR="00371E54" w:rsidRDefault="00444E37">
      <w:pPr>
        <w:spacing w:before="120" w:after="80"/>
      </w:pPr>
      <w:r>
        <w:rPr>
          <w:b/>
          <w:color w:val="1F4E79"/>
        </w:rPr>
        <w:t>III. Tabela alokacji miesięcznego wynagrodzenia brutto na kategorie powierzchni</w:t>
      </w:r>
    </w:p>
    <w:p w14:paraId="7B02D6A5" w14:textId="77777777" w:rsidR="00371E54" w:rsidRDefault="00444E37">
      <w:r>
        <w:t>Na potrzeby rozliczenia ewentualnego czasowego albo trwałego wyłączenia części powierzchni z Usługi, zgodnie z projektowanymi postanowieniami umowy, Wykonawca wskazuje miesięczną wartość brutto przypisaną do poszczególnych kategorii powierzchni. Wartość w pozycji „Razem miesięczne wynagrodzenie brutto” musi odpowiadać miesięcznemu wynagrodzeniu brutto wynikającemu z oferty Wykonawcy.</w:t>
      </w:r>
    </w:p>
    <w:p w14:paraId="36F16616" w14:textId="77777777" w:rsidR="00371E54" w:rsidRDefault="00444E37">
      <w:r>
        <w:t>Komponent stały obejmujący koordynację, gotowość, raportowanie, ubezpieczenie, organizację i nadzór nie może przekroczyć 20% miesięcznego wynagrodzenia brutto.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5550"/>
        <w:gridCol w:w="1518"/>
        <w:gridCol w:w="2479"/>
      </w:tblGrid>
      <w:tr w:rsidR="00371E54" w14:paraId="02460D8C" w14:textId="77777777" w:rsidTr="009A0505">
        <w:trPr>
          <w:tblHeader/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6346E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Lp.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4304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Kategoria powierzchni / zakres Usługi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CF3E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Powierzchnia bazowa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2861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Miesięczna wartość brutto przypisana do kategorii [zł]</w:t>
            </w:r>
          </w:p>
        </w:tc>
      </w:tr>
      <w:tr w:rsidR="00371E54" w14:paraId="0923534A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7486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0928" w14:textId="77777777" w:rsidR="00371E54" w:rsidRDefault="00444E37">
            <w:pPr>
              <w:spacing w:after="0"/>
            </w:pPr>
            <w:r>
              <w:rPr>
                <w:sz w:val="16"/>
              </w:rPr>
              <w:t>Drogi, chodniki i podjazdy – ul. Powstańców Wielkopolskich 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51129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12 496,40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0C43" w14:textId="77777777" w:rsidR="00371E54" w:rsidRDefault="00371E54">
            <w:pPr>
              <w:spacing w:after="0"/>
            </w:pPr>
          </w:p>
        </w:tc>
      </w:tr>
      <w:tr w:rsidR="00371E54" w14:paraId="2140CCBC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EF568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611D" w14:textId="77777777" w:rsidR="00371E54" w:rsidRDefault="00444E37">
            <w:pPr>
              <w:spacing w:after="0"/>
            </w:pPr>
            <w:r>
              <w:rPr>
                <w:sz w:val="16"/>
              </w:rPr>
              <w:t>Parkingi – ul. Powstańców Wielkopolskich 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F5034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8 264,00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4BD59" w14:textId="77777777" w:rsidR="00371E54" w:rsidRDefault="00371E54">
            <w:pPr>
              <w:spacing w:after="0"/>
            </w:pPr>
          </w:p>
        </w:tc>
      </w:tr>
      <w:tr w:rsidR="00371E54" w14:paraId="1B79F046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1420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FE292" w14:textId="77777777" w:rsidR="00371E54" w:rsidRDefault="00444E37">
            <w:pPr>
              <w:spacing w:after="0"/>
            </w:pPr>
            <w:r>
              <w:rPr>
                <w:sz w:val="16"/>
              </w:rPr>
              <w:t>Lądowisko wraz z rampą zjazdową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3D7CE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1 005,00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A85D" w14:textId="77777777" w:rsidR="00371E54" w:rsidRDefault="00371E54">
            <w:pPr>
              <w:spacing w:after="0"/>
            </w:pPr>
          </w:p>
        </w:tc>
      </w:tr>
      <w:tr w:rsidR="00371E54" w14:paraId="09356ADE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363E7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70C9" w14:textId="77777777" w:rsidR="00371E54" w:rsidRDefault="00444E37">
            <w:pPr>
              <w:spacing w:after="0"/>
            </w:pPr>
            <w:r>
              <w:rPr>
                <w:sz w:val="16"/>
              </w:rPr>
              <w:t>Tereny zielone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76A9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48 815,00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E83E" w14:textId="77777777" w:rsidR="00371E54" w:rsidRDefault="00371E54">
            <w:pPr>
              <w:spacing w:after="0"/>
            </w:pPr>
          </w:p>
        </w:tc>
      </w:tr>
      <w:tr w:rsidR="00371E54" w14:paraId="3B9E58F9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800B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0515" w14:textId="77777777" w:rsidR="00371E54" w:rsidRDefault="00444E37">
            <w:pPr>
              <w:spacing w:after="0"/>
            </w:pPr>
            <w:r>
              <w:rPr>
                <w:sz w:val="16"/>
              </w:rPr>
              <w:t>Drogi, chodniki i podjazdy – ul. Okrzei 8, w sezonie zimowym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BD5D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165,50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A5E3F" w14:textId="77777777" w:rsidR="00371E54" w:rsidRDefault="00371E54">
            <w:pPr>
              <w:spacing w:after="0"/>
            </w:pPr>
          </w:p>
        </w:tc>
      </w:tr>
      <w:tr w:rsidR="00371E54" w14:paraId="1B9E0FDC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82A3D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lastRenderedPageBreak/>
              <w:t>6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4192" w14:textId="77777777" w:rsidR="00371E54" w:rsidRDefault="00444E37">
            <w:pPr>
              <w:spacing w:after="0"/>
            </w:pPr>
            <w:r>
              <w:rPr>
                <w:sz w:val="16"/>
              </w:rPr>
              <w:t>Parkingi – ul. Okrzei 8, w sezonie zimowym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6EF5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956,00 m²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E7C94" w14:textId="77777777" w:rsidR="00371E54" w:rsidRDefault="00371E54">
            <w:pPr>
              <w:spacing w:after="0"/>
            </w:pPr>
          </w:p>
        </w:tc>
      </w:tr>
      <w:tr w:rsidR="00371E54" w14:paraId="0F7ADE2F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3973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B20A" w14:textId="77777777" w:rsidR="00371E54" w:rsidRDefault="00444E37">
            <w:pPr>
              <w:spacing w:after="0"/>
            </w:pPr>
            <w:r>
              <w:rPr>
                <w:sz w:val="16"/>
              </w:rPr>
              <w:t>Komponent stały obejmujący koordynację, gotowość, raportowanie, ubezpieczenie, organizację i nadzór, nie większy niż 20% miesięcznego wynagrodzenia brutto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0B7E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nie dotyczy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9CCB" w14:textId="77777777" w:rsidR="00371E54" w:rsidRDefault="00371E54">
            <w:pPr>
              <w:spacing w:after="0"/>
            </w:pPr>
          </w:p>
        </w:tc>
      </w:tr>
      <w:tr w:rsidR="00371E54" w14:paraId="62A2E7E2" w14:textId="77777777" w:rsidTr="009A0505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5AA8" w14:textId="77777777" w:rsidR="00371E54" w:rsidRDefault="00371E54">
            <w:pPr>
              <w:spacing w:after="0"/>
              <w:jc w:val="center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4D7F7" w14:textId="77777777" w:rsidR="00371E54" w:rsidRDefault="00444E37">
            <w:pPr>
              <w:spacing w:after="0"/>
            </w:pPr>
            <w:r>
              <w:rPr>
                <w:b/>
                <w:sz w:val="16"/>
              </w:rPr>
              <w:t>RAZEM miesięczne wynagrodzenie brutto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DFF2B" w14:textId="3D350372" w:rsidR="00371E54" w:rsidRDefault="009A0505">
            <w:pPr>
              <w:spacing w:after="0"/>
              <w:jc w:val="center"/>
            </w:pPr>
            <w:r>
              <w:t>x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BF55" w14:textId="77777777" w:rsidR="00371E54" w:rsidRDefault="00371E54">
            <w:pPr>
              <w:spacing w:after="0"/>
            </w:pPr>
          </w:p>
        </w:tc>
      </w:tr>
    </w:tbl>
    <w:p w14:paraId="1EA6C3CD" w14:textId="77777777" w:rsidR="00371E54" w:rsidRDefault="00444E37">
      <w:r>
        <w:t>Oświadczamy, że suma wartości wskazanych w tabeli alokacji odpowiada miesięcznemu wynagrodzeniu brutto wynikającemu z oferty, a komponent stały nie przekracza 20% tego wynagrodzenia.</w:t>
      </w:r>
    </w:p>
    <w:p w14:paraId="7EB24079" w14:textId="77777777" w:rsidR="00371E54" w:rsidRDefault="00444E37">
      <w:pPr>
        <w:spacing w:before="120" w:after="80"/>
      </w:pPr>
      <w:r>
        <w:rPr>
          <w:b/>
          <w:color w:val="1F4E79"/>
        </w:rPr>
        <w:t>IV. Deklaracje i informacje do kryteriów oceny ofert</w:t>
      </w:r>
    </w:p>
    <w:p w14:paraId="17605A38" w14:textId="77777777" w:rsidR="00371E54" w:rsidRDefault="00444E37">
      <w:r>
        <w:rPr>
          <w:b/>
        </w:rPr>
        <w:t>1. Doświadczenie koordynatora usługi</w:t>
      </w:r>
    </w:p>
    <w:p w14:paraId="6671DE59" w14:textId="77777777" w:rsidR="00371E54" w:rsidRDefault="00444E37">
      <w:r>
        <w:t>Doświadczenie osoby wskazanej do pełnienia funkcji koordynatora usługi wykazujemy poniżej. Dane te służą ocenie oferty w kryterium „Doświadczenie koordynatora usługi” i będą mogły zostać zweryfikowane przez Zamawiającego.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1"/>
        <w:gridCol w:w="2491"/>
        <w:gridCol w:w="2490"/>
      </w:tblGrid>
      <w:tr w:rsidR="00371E54" w14:paraId="411F609A" w14:textId="77777777">
        <w:trPr>
          <w:tblHeader/>
          <w:jc w:val="center"/>
        </w:trPr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EB87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Imię i nazwisko koordynatora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762CC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Łączna liczba dni doświadczenia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61442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Łączna liczba pełnych miesięcy doświadczenia</w:t>
            </w:r>
          </w:p>
        </w:tc>
        <w:tc>
          <w:tcPr>
            <w:tcW w:w="249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1465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Deklarowany próg punktowy</w:t>
            </w:r>
            <w:r>
              <w:rPr>
                <w:b/>
                <w:sz w:val="17"/>
              </w:rPr>
              <w:br/>
              <w:t>(zaznaczyć lub podkreślić)</w:t>
            </w:r>
          </w:p>
        </w:tc>
      </w:tr>
      <w:tr w:rsidR="00371E54" w14:paraId="3F997E2A" w14:textId="77777777">
        <w:trPr>
          <w:jc w:val="center"/>
        </w:trPr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9BBCD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88BB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3F16" w14:textId="77777777" w:rsidR="00371E54" w:rsidRDefault="00371E54">
            <w:pPr>
              <w:spacing w:after="0"/>
            </w:pPr>
          </w:p>
        </w:tc>
        <w:tc>
          <w:tcPr>
            <w:tcW w:w="249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D79B" w14:textId="77777777" w:rsidR="00371E54" w:rsidRDefault="00C63557">
            <w:pPr>
              <w:spacing w:after="0"/>
            </w:pPr>
            <w:sdt>
              <w:sdtPr>
                <w:id w:val="891793355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6 mies. – 0 pkt</w:t>
            </w:r>
          </w:p>
          <w:p w14:paraId="6D441A04" w14:textId="77777777" w:rsidR="00371E54" w:rsidRDefault="00C63557">
            <w:pPr>
              <w:spacing w:after="0"/>
            </w:pPr>
            <w:sdt>
              <w:sdtPr>
                <w:id w:val="801240487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12 mies. – 5 pkt</w:t>
            </w:r>
          </w:p>
          <w:p w14:paraId="68A6FAF2" w14:textId="77777777" w:rsidR="00371E54" w:rsidRDefault="00C63557">
            <w:pPr>
              <w:spacing w:after="0"/>
            </w:pPr>
            <w:sdt>
              <w:sdtPr>
                <w:id w:val="262545510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24 mies. – 10 pkt</w:t>
            </w:r>
          </w:p>
          <w:p w14:paraId="68F5FA8A" w14:textId="77777777" w:rsidR="00371E54" w:rsidRDefault="00C63557">
            <w:pPr>
              <w:spacing w:after="0"/>
            </w:pPr>
            <w:sdt>
              <w:sdtPr>
                <w:id w:val="241523602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36 mies. – 15 pkt</w:t>
            </w:r>
          </w:p>
        </w:tc>
      </w:tr>
    </w:tbl>
    <w:p w14:paraId="7E89D8A9" w14:textId="77777777" w:rsidR="00371E54" w:rsidRDefault="00444E37">
      <w:r>
        <w:t>Wykaz doświadczenia koordynatora usługi:</w:t>
      </w:r>
    </w:p>
    <w:tbl>
      <w:tblPr>
        <w:tblStyle w:val="Tabela-Siatka"/>
        <w:tblW w:w="10003" w:type="dxa"/>
        <w:jc w:val="center"/>
        <w:tblLook w:val="04A0" w:firstRow="1" w:lastRow="0" w:firstColumn="1" w:lastColumn="0" w:noHBand="0" w:noVBand="1"/>
      </w:tblPr>
      <w:tblGrid>
        <w:gridCol w:w="416"/>
        <w:gridCol w:w="2868"/>
        <w:gridCol w:w="1566"/>
        <w:gridCol w:w="989"/>
        <w:gridCol w:w="1668"/>
        <w:gridCol w:w="803"/>
        <w:gridCol w:w="777"/>
        <w:gridCol w:w="916"/>
      </w:tblGrid>
      <w:tr w:rsidR="00371E54" w14:paraId="747600BE" w14:textId="77777777" w:rsidTr="00C61DF3">
        <w:trPr>
          <w:tblHeader/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CF92" w14:textId="77777777" w:rsidR="00371E54" w:rsidRDefault="00444E37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D766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Nazwa, adres oraz NIP/REGON podmiotu, na rzecz którego wykonywana była usługa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04935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Dane kontaktowe do weryfikacji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587C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 / opis usługi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6BE8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Zakres czynności koordynatora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87B79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Okres od–do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5A2C7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Liczba dni</w:t>
            </w:r>
          </w:p>
        </w:tc>
        <w:tc>
          <w:tcPr>
            <w:tcW w:w="91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939E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Liczba miesięcy</w:t>
            </w:r>
          </w:p>
        </w:tc>
      </w:tr>
      <w:tr w:rsidR="00371E54" w14:paraId="71E52245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76BE3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2CED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5CCD3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6F6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1977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69EE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7DB1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DA4A" w14:textId="77777777" w:rsidR="00371E54" w:rsidRDefault="00371E54">
            <w:pPr>
              <w:spacing w:after="0"/>
            </w:pPr>
          </w:p>
        </w:tc>
      </w:tr>
      <w:tr w:rsidR="00371E54" w14:paraId="353F1650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A5A7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E9C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9012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BEA64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BCEB9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8B9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E76A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B92E5" w14:textId="77777777" w:rsidR="00371E54" w:rsidRDefault="00371E54">
            <w:pPr>
              <w:spacing w:after="0"/>
            </w:pPr>
          </w:p>
        </w:tc>
      </w:tr>
      <w:tr w:rsidR="00371E54" w14:paraId="2D97047A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BA9A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E80FB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11A0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BE51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8583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CA7B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AACFF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B8416" w14:textId="77777777" w:rsidR="00371E54" w:rsidRDefault="00371E54">
            <w:pPr>
              <w:spacing w:after="0"/>
            </w:pPr>
          </w:p>
        </w:tc>
      </w:tr>
      <w:tr w:rsidR="00371E54" w14:paraId="2570C631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6E9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13346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DAF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5546D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4CEDD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B208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83CC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E700" w14:textId="77777777" w:rsidR="00371E54" w:rsidRDefault="00371E54">
            <w:pPr>
              <w:spacing w:after="0"/>
            </w:pPr>
          </w:p>
        </w:tc>
      </w:tr>
      <w:tr w:rsidR="00371E54" w14:paraId="61143A5E" w14:textId="77777777" w:rsidTr="00C61DF3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FFB72" w14:textId="77777777" w:rsidR="00371E54" w:rsidRDefault="00444E37">
            <w:pPr>
              <w:spacing w:after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E46B7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AF86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87BD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93241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C43A" w14:textId="77777777" w:rsidR="00371E54" w:rsidRDefault="00371E54">
            <w:pPr>
              <w:spacing w:after="0"/>
            </w:pP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9AC07" w14:textId="77777777" w:rsidR="00371E54" w:rsidRDefault="00371E54">
            <w:pPr>
              <w:spacing w:after="0"/>
            </w:pPr>
          </w:p>
        </w:tc>
        <w:tc>
          <w:tcPr>
            <w:tcW w:w="9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62E9" w14:textId="77777777" w:rsidR="00371E54" w:rsidRDefault="00371E54">
            <w:pPr>
              <w:spacing w:after="0"/>
            </w:pPr>
          </w:p>
        </w:tc>
      </w:tr>
    </w:tbl>
    <w:p w14:paraId="60100B0D" w14:textId="77777777" w:rsidR="00371E54" w:rsidRDefault="00444E37">
      <w:r>
        <w:t xml:space="preserve">Oświadczamy,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wskazane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są zgodne ze stanem faktycznym i mogą zostać zweryfikowane przez Zamawiającego u podmiotów wskazanych w wykazie.</w:t>
      </w:r>
    </w:p>
    <w:p w14:paraId="6284E8EF" w14:textId="77777777" w:rsidR="00371E54" w:rsidRDefault="00444E37">
      <w:r>
        <w:t>Doświadczenie należy wykazać zgodnie z zasadami określonymi w SWZ, w szczególności: 1 miesiąc = 30 dni; okresy nakładające się nie podlegają podwójnemu zaliczeniu; doświadczenie trwające w dniu składania ofert liczy się do dnia upływu terminu składania ofert.</w:t>
      </w:r>
    </w:p>
    <w:p w14:paraId="1FE8F24A" w14:textId="77777777" w:rsidR="00371E54" w:rsidRDefault="00444E37">
      <w:r>
        <w:rPr>
          <w:b/>
        </w:rPr>
        <w:t>2. Częstotliwość kontroli jakości wykonywanej przez koordynatora</w:t>
      </w:r>
    </w:p>
    <w:p w14:paraId="46A3D614" w14:textId="77777777" w:rsidR="00371E54" w:rsidRDefault="00444E37">
      <w:r>
        <w:t>Deklarujemy, że koordynator usługi będzie wykonywał na terenie Zamawiającego następującą minimalną liczbę kontroli jakości w każdym tygodniu realizacji umowy: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60409CA4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84E6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Deklaracja Wykonawcy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37E8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Zaznaczyć właściwe</w:t>
            </w:r>
          </w:p>
        </w:tc>
      </w:tr>
      <w:tr w:rsidR="00371E54" w14:paraId="72A02ABC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25DB" w14:textId="77777777" w:rsidR="00371E54" w:rsidRDefault="00444E37">
            <w:pPr>
              <w:spacing w:after="0"/>
            </w:pPr>
            <w:r>
              <w:t>1 kontrola w tygodniu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71A13" w14:textId="77777777" w:rsidR="00371E54" w:rsidRDefault="00C63557">
            <w:pPr>
              <w:spacing w:after="0"/>
              <w:jc w:val="center"/>
            </w:pPr>
            <w:sdt>
              <w:sdtPr>
                <w:id w:val="474803710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</w:p>
        </w:tc>
      </w:tr>
      <w:tr w:rsidR="00371E54" w14:paraId="687B3346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545A" w14:textId="77777777" w:rsidR="00371E54" w:rsidRDefault="00444E37">
            <w:pPr>
              <w:spacing w:after="0"/>
            </w:pPr>
            <w:r>
              <w:t>2 kontrole w tygodniu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C375" w14:textId="77777777" w:rsidR="00371E54" w:rsidRDefault="00C63557">
            <w:pPr>
              <w:spacing w:after="0"/>
              <w:jc w:val="center"/>
            </w:pPr>
            <w:sdt>
              <w:sdtPr>
                <w:id w:val="160449507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</w:p>
        </w:tc>
      </w:tr>
      <w:tr w:rsidR="00371E54" w14:paraId="7DC4B9E4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E11D" w14:textId="77777777" w:rsidR="00371E54" w:rsidRDefault="00444E37">
            <w:pPr>
              <w:spacing w:after="0"/>
            </w:pPr>
            <w:r>
              <w:t>3 kontrole w tygodniu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09D2" w14:textId="77777777" w:rsidR="00371E54" w:rsidRDefault="00C63557">
            <w:pPr>
              <w:spacing w:after="0"/>
              <w:jc w:val="center"/>
            </w:pPr>
            <w:sdt>
              <w:sdtPr>
                <w:id w:val="924680969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</w:p>
        </w:tc>
      </w:tr>
    </w:tbl>
    <w:p w14:paraId="7F1C62B9" w14:textId="77777777" w:rsidR="00371E54" w:rsidRDefault="00444E37">
      <w:r>
        <w:rPr>
          <w:b/>
        </w:rPr>
        <w:t>3. Elektroniczne raportowanie zgłoszeń, interwencji i kontroli</w:t>
      </w:r>
    </w:p>
    <w:p w14:paraId="7F045FFE" w14:textId="77777777" w:rsidR="00371E54" w:rsidRDefault="00444E37">
      <w:r>
        <w:t>Deklarujemy zapewnienie elektronicznego rejestru zgłoszeń, interwencji i kontroli dostępnego dla Zamawiającego: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7655D079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9F2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Deklaracja Wykonawcy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DECE4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Zaznaczyć właściwe</w:t>
            </w:r>
          </w:p>
        </w:tc>
      </w:tr>
      <w:tr w:rsidR="00371E54" w14:paraId="2D399199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B681" w14:textId="77777777" w:rsidR="00371E54" w:rsidRDefault="00444E37">
            <w:pPr>
              <w:spacing w:after="0"/>
            </w:pPr>
            <w:r>
              <w:t>Wykonawca zapewni elektroniczny rejestr zgłoszeń, interwencji i kontroli dostępny dla Zamawiającego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55925" w14:textId="77777777" w:rsidR="00371E54" w:rsidRDefault="00C63557">
            <w:pPr>
              <w:spacing w:after="0"/>
            </w:pPr>
            <w:sdt>
              <w:sdtPr>
                <w:id w:val="741620318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TAK</w:t>
            </w:r>
          </w:p>
        </w:tc>
      </w:tr>
      <w:tr w:rsidR="00371E54" w14:paraId="3C5000E8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3540E" w14:textId="77777777" w:rsidR="00371E54" w:rsidRDefault="00444E37">
            <w:pPr>
              <w:spacing w:after="0"/>
            </w:pPr>
            <w:r>
              <w:lastRenderedPageBreak/>
              <w:t>Wykonawca nie zapewni elektronicznego rejestru zgłoszeń, interwencji i kontroli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5CC6" w14:textId="77777777" w:rsidR="00371E54" w:rsidRDefault="00C63557">
            <w:pPr>
              <w:spacing w:after="0"/>
            </w:pPr>
            <w:sdt>
              <w:sdtPr>
                <w:id w:val="993883371"/>
                <w14:checkbox>
                  <w14:checked w14:val="0"/>
                  <w14:checkedState w14:val="2713" w14:font="Segoe UI Symbol"/>
                  <w14:uncheckedState w14:val="2610" w14:font="Segoe UI Symbol"/>
                </w14:checkbox>
              </w:sdtPr>
              <w:sdtEndPr/>
              <w:sdtContent>
                <w:r w:rsidR="00444E37">
                  <w:rPr>
                    <w:rFonts w:ascii="Segoe UI Symbol" w:hAnsi="Segoe UI Symbol"/>
                    <w:color w:val="008000"/>
                  </w:rPr>
                  <w:t>☐</w:t>
                </w:r>
              </w:sdtContent>
            </w:sdt>
            <w:r w:rsidR="00444E37">
              <w:t xml:space="preserve"> NIE</w:t>
            </w:r>
          </w:p>
        </w:tc>
      </w:tr>
    </w:tbl>
    <w:p w14:paraId="643F8A30" w14:textId="77777777" w:rsidR="00371E54" w:rsidRDefault="00444E37">
      <w:pPr>
        <w:spacing w:before="120" w:after="80"/>
      </w:pPr>
      <w:r>
        <w:rPr>
          <w:b/>
          <w:color w:val="1F4E79"/>
        </w:rPr>
        <w:t>V. Opis elektronicznego systemu ewidencji zdarzeń</w:t>
      </w:r>
    </w:p>
    <w:p w14:paraId="74A53F55" w14:textId="77777777" w:rsidR="00371E54" w:rsidRDefault="00444E37">
      <w:r>
        <w:t>Część V należy wypełnić, jeżeli Wykonawca deklaruje zapewnienie elektronicznego raportowania zgłoszeń, interwencji i kontroli. Opis powinien umożliwiać Zamawiającemu weryfikację, czy oferowane rozwiązanie spełnia wymagania określone w SWZ.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371E54" w14:paraId="6925F6B9" w14:textId="77777777">
        <w:trPr>
          <w:tblHeader/>
          <w:jc w:val="center"/>
        </w:trPr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B8F4D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Element opisu</w:t>
            </w:r>
          </w:p>
        </w:tc>
        <w:tc>
          <w:tcPr>
            <w:tcW w:w="4986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3458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Informacja Wykonawcy</w:t>
            </w:r>
          </w:p>
        </w:tc>
      </w:tr>
      <w:tr w:rsidR="00371E54" w14:paraId="023BDD49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177B" w14:textId="77777777" w:rsidR="00371E54" w:rsidRDefault="00444E37">
            <w:pPr>
              <w:spacing w:after="0"/>
            </w:pPr>
            <w:r>
              <w:rPr>
                <w:sz w:val="17"/>
              </w:rPr>
              <w:t>Nazwa systemu, aplikacji, narzędzia albo opis rozwiązania organizacyjno-technicznego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CC8B0" w14:textId="77777777" w:rsidR="00371E54" w:rsidRDefault="00371E54">
            <w:pPr>
              <w:spacing w:after="0"/>
            </w:pPr>
          </w:p>
        </w:tc>
      </w:tr>
      <w:tr w:rsidR="00371E54" w14:paraId="4EDE6753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4E8B9" w14:textId="77777777" w:rsidR="00371E54" w:rsidRDefault="00444E37">
            <w:pPr>
              <w:spacing w:after="0"/>
            </w:pPr>
            <w:r>
              <w:rPr>
                <w:sz w:val="17"/>
              </w:rPr>
              <w:t>Sposób dostępu Zamawiającego do systemu: przeglądarka, aplikacja, arkusz online, system zgłoszeniowy wykonawcy albo inne narzędzie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EBAF" w14:textId="77777777" w:rsidR="00371E54" w:rsidRDefault="00371E54">
            <w:pPr>
              <w:spacing w:after="0"/>
            </w:pPr>
          </w:p>
        </w:tc>
      </w:tr>
      <w:tr w:rsidR="00371E54" w14:paraId="0727E9AA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B152" w14:textId="77777777" w:rsidR="00371E54" w:rsidRDefault="00444E37">
            <w:pPr>
              <w:spacing w:after="0"/>
            </w:pPr>
            <w:r>
              <w:rPr>
                <w:sz w:val="17"/>
              </w:rPr>
              <w:t>Liczba użytkowników / stanowisk Zamawiającego, którym zostanie zapewniony dostęp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6C49" w14:textId="77777777" w:rsidR="00371E54" w:rsidRDefault="00371E54">
            <w:pPr>
              <w:spacing w:after="0"/>
            </w:pPr>
          </w:p>
        </w:tc>
      </w:tr>
      <w:tr w:rsidR="00371E54" w14:paraId="5D953DBC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BDAA1" w14:textId="77777777" w:rsidR="00371E54" w:rsidRDefault="00444E37">
            <w:pPr>
              <w:spacing w:after="0"/>
            </w:pPr>
            <w:r>
              <w:rPr>
                <w:sz w:val="17"/>
              </w:rPr>
              <w:t>Sposób rejestrowania zgłoszeń, interwencji i kontroli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F0AFD" w14:textId="77777777" w:rsidR="00371E54" w:rsidRDefault="00371E54">
            <w:pPr>
              <w:spacing w:after="0"/>
            </w:pPr>
          </w:p>
        </w:tc>
      </w:tr>
      <w:tr w:rsidR="00371E54" w14:paraId="5DA6EC12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4D7B" w14:textId="77777777" w:rsidR="00371E54" w:rsidRDefault="00444E37">
            <w:pPr>
              <w:spacing w:after="0"/>
            </w:pPr>
            <w:r>
              <w:rPr>
                <w:sz w:val="17"/>
              </w:rPr>
              <w:t>Zakres danych rejestrowanych w systemie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4F03" w14:textId="77777777" w:rsidR="00371E54" w:rsidRDefault="00371E54">
            <w:pPr>
              <w:spacing w:after="0"/>
            </w:pPr>
          </w:p>
        </w:tc>
      </w:tr>
      <w:tr w:rsidR="00371E54" w14:paraId="518D2584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6167" w14:textId="77777777" w:rsidR="00371E54" w:rsidRDefault="00444E37">
            <w:pPr>
              <w:spacing w:after="0"/>
            </w:pPr>
            <w:r>
              <w:rPr>
                <w:sz w:val="17"/>
              </w:rPr>
              <w:t>Możliwość dołączania dokumentacji zdjęciowej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97B8" w14:textId="77777777" w:rsidR="00371E54" w:rsidRDefault="00371E54">
            <w:pPr>
              <w:spacing w:after="0"/>
            </w:pPr>
          </w:p>
        </w:tc>
      </w:tr>
      <w:tr w:rsidR="00371E54" w14:paraId="373E7D8F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51138" w14:textId="77777777" w:rsidR="00371E54" w:rsidRDefault="00444E37">
            <w:pPr>
              <w:spacing w:after="0"/>
            </w:pPr>
            <w:r>
              <w:rPr>
                <w:sz w:val="17"/>
              </w:rPr>
              <w:t>Możliwość eksportu danych albo wygenerowania raportu miesięcznego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26A23" w14:textId="77777777" w:rsidR="00371E54" w:rsidRDefault="00371E54">
            <w:pPr>
              <w:spacing w:after="0"/>
            </w:pPr>
          </w:p>
        </w:tc>
      </w:tr>
      <w:tr w:rsidR="00371E54" w14:paraId="61D1F20D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39D4E" w14:textId="77777777" w:rsidR="00371E54" w:rsidRDefault="00444E37">
            <w:pPr>
              <w:spacing w:after="0"/>
            </w:pPr>
            <w:r>
              <w:rPr>
                <w:sz w:val="17"/>
              </w:rPr>
              <w:t>Sposób identyfikacji osoby dokonującej wpisu oraz daty i godziny wpisu lub modyfikacji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A8AE" w14:textId="77777777" w:rsidR="00371E54" w:rsidRDefault="00371E54">
            <w:pPr>
              <w:spacing w:after="0"/>
            </w:pPr>
          </w:p>
        </w:tc>
      </w:tr>
      <w:tr w:rsidR="00371E54" w14:paraId="5883A4BE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CA91" w14:textId="77777777" w:rsidR="00371E54" w:rsidRDefault="00444E37">
            <w:pPr>
              <w:spacing w:after="0"/>
            </w:pPr>
            <w:r>
              <w:rPr>
                <w:sz w:val="17"/>
              </w:rPr>
              <w:t>Potwierdzenie, że system nie wymaga dodatkowych kosztów licencyjnych, abonamentowych, serwisowych ani zakupu oprogramowania po stronie Zamawiającego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0175" w14:textId="77777777" w:rsidR="00371E54" w:rsidRDefault="00371E54">
            <w:pPr>
              <w:spacing w:after="0"/>
            </w:pPr>
          </w:p>
        </w:tc>
      </w:tr>
      <w:tr w:rsidR="00371E54" w14:paraId="43196782" w14:textId="77777777">
        <w:trPr>
          <w:jc w:val="center"/>
        </w:trPr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F28D" w14:textId="77777777" w:rsidR="00371E54" w:rsidRDefault="00444E37">
            <w:pPr>
              <w:spacing w:after="0"/>
            </w:pPr>
            <w:r>
              <w:rPr>
                <w:sz w:val="17"/>
              </w:rPr>
              <w:t>Okres dostępności systemu: w czasie realizacji umowy oraz co najmniej 3 miesiące po jej zakończeniu w celu weryfikacji dokumentacji realizacji umowy</w:t>
            </w:r>
          </w:p>
        </w:tc>
        <w:tc>
          <w:tcPr>
            <w:tcW w:w="49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F82C" w14:textId="77777777" w:rsidR="00371E54" w:rsidRDefault="00371E54">
            <w:pPr>
              <w:spacing w:after="0"/>
            </w:pPr>
          </w:p>
        </w:tc>
      </w:tr>
    </w:tbl>
    <w:p w14:paraId="40A4B08E" w14:textId="77777777" w:rsidR="00371E54" w:rsidRDefault="00444E37">
      <w:r>
        <w:t>Minimalny zakres danych rejestrowanych w systemie powinien obejmować co najmniej: datę i godzinę zgłoszenia, osobę zgłaszającą, rodzaj zgłoszenia, datę i godzinę rozpoczęcia czynności, datę i godzinę zakończenia czynności, opis wykonanych czynności, odnotowanie kontroli jakości wykonanych przez koordynatora oraz możliwość dołączenia dokumentacji zdjęciowej, jeżeli charakter zgłoszenia lub kontroli tego wymaga.</w:t>
      </w:r>
    </w:p>
    <w:p w14:paraId="0916189F" w14:textId="77777777" w:rsidR="00371E54" w:rsidRDefault="00444E37">
      <w:pPr>
        <w:spacing w:before="120" w:after="80"/>
      </w:pPr>
      <w:r>
        <w:rPr>
          <w:b/>
          <w:color w:val="1F4E79"/>
        </w:rPr>
        <w:t>VI. Podwykonawcy</w:t>
      </w:r>
    </w:p>
    <w:p w14:paraId="2FBB47DB" w14:textId="77777777" w:rsidR="00371E54" w:rsidRDefault="00444E37">
      <w:r>
        <w:t>Oświadczamy, że zamierzamy / nie zamierzamy powierzyć wykonanie części zamówienia podwykonawcom. W przypadku zamiaru powierzenia części zamówienia podwykonawcom wskazujemy poniżej zakres i nazwy podwykonawców, jeżeli są już znane.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5"/>
        <w:gridCol w:w="3930"/>
        <w:gridCol w:w="5573"/>
      </w:tblGrid>
      <w:tr w:rsidR="00371E54" w14:paraId="27053A03" w14:textId="77777777" w:rsidTr="00C63557">
        <w:trPr>
          <w:tblHeader/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69F6" w14:textId="77777777" w:rsidR="00371E54" w:rsidRDefault="00444E37">
            <w:pPr>
              <w:spacing w:after="0"/>
              <w:jc w:val="center"/>
            </w:pPr>
            <w:proofErr w:type="spellStart"/>
            <w:r>
              <w:rPr>
                <w:b/>
                <w:sz w:val="17"/>
              </w:rPr>
              <w:t>Lp</w:t>
            </w:r>
            <w:proofErr w:type="spellEnd"/>
            <w:r>
              <w:rPr>
                <w:b/>
                <w:sz w:val="17"/>
              </w:rPr>
              <w:t>.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CE31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Część zamówienia powierzana podwykonawcy</w:t>
            </w:r>
          </w:p>
        </w:tc>
        <w:tc>
          <w:tcPr>
            <w:tcW w:w="557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271D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 podwykonawcy, jeżeli znana</w:t>
            </w:r>
          </w:p>
        </w:tc>
      </w:tr>
      <w:tr w:rsidR="00371E54" w14:paraId="47BA13E8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3A98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80DC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2EC5" w14:textId="77777777" w:rsidR="00371E54" w:rsidRDefault="00371E54">
            <w:pPr>
              <w:spacing w:after="0"/>
            </w:pPr>
          </w:p>
        </w:tc>
      </w:tr>
      <w:tr w:rsidR="00371E54" w14:paraId="2A4BCD3A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8B0A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4DDB7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A293" w14:textId="77777777" w:rsidR="00371E54" w:rsidRDefault="00371E54">
            <w:pPr>
              <w:spacing w:after="0"/>
            </w:pPr>
          </w:p>
        </w:tc>
      </w:tr>
      <w:tr w:rsidR="00371E54" w14:paraId="2E0806E0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EC28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9C50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847A" w14:textId="77777777" w:rsidR="00371E54" w:rsidRDefault="00371E54">
            <w:pPr>
              <w:spacing w:after="0"/>
            </w:pPr>
          </w:p>
        </w:tc>
      </w:tr>
      <w:tr w:rsidR="00371E54" w14:paraId="5F4D45E5" w14:textId="77777777" w:rsidTr="00C63557">
        <w:trPr>
          <w:jc w:val="center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8EF4" w14:textId="77777777" w:rsidR="00371E54" w:rsidRDefault="00444E37">
            <w:pPr>
              <w:spacing w:after="0"/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D65E" w14:textId="77777777" w:rsidR="00371E54" w:rsidRDefault="00371E54">
            <w:pPr>
              <w:spacing w:after="0"/>
            </w:pPr>
          </w:p>
        </w:tc>
        <w:tc>
          <w:tcPr>
            <w:tcW w:w="55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0A" w14:textId="77777777" w:rsidR="00371E54" w:rsidRDefault="00371E54">
            <w:pPr>
              <w:spacing w:after="0"/>
            </w:pPr>
          </w:p>
        </w:tc>
      </w:tr>
    </w:tbl>
    <w:p w14:paraId="327F440D" w14:textId="77777777" w:rsidR="00371E54" w:rsidRDefault="00444E37">
      <w:pPr>
        <w:spacing w:before="120" w:after="80"/>
      </w:pPr>
      <w:r>
        <w:rPr>
          <w:b/>
          <w:color w:val="1F4E79"/>
        </w:rPr>
        <w:t>VII. Oświadczenia Wykonawcy</w:t>
      </w:r>
    </w:p>
    <w:p w14:paraId="576262BD" w14:textId="77777777" w:rsidR="00371E54" w:rsidRDefault="00C63557">
      <w:pPr>
        <w:spacing w:after="20"/>
      </w:pPr>
      <w:sdt>
        <w:sdtPr>
          <w:id w:val="927198322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zapoznaliśmy się z SWZ, OPZ i projektowanymi postanowieniami umowy oraz nie wnosimy do nich zastrzeżeń.</w:t>
      </w:r>
    </w:p>
    <w:p w14:paraId="7472D974" w14:textId="77777777" w:rsidR="00371E54" w:rsidRDefault="00C63557">
      <w:pPr>
        <w:spacing w:after="20"/>
      </w:pPr>
      <w:sdt>
        <w:sdtPr>
          <w:id w:val="613366590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cena oferty obejmuje wszystkie koszty wykonania zamówienia, w tym koszty pracy, sprzętu, materiałów, środków, dojazdów, organizacji usługi, rozliczenia i ryzyka związane z realizacją zamówienia.</w:t>
      </w:r>
    </w:p>
    <w:p w14:paraId="750D2D73" w14:textId="77777777" w:rsidR="00371E54" w:rsidRDefault="00C63557">
      <w:pPr>
        <w:spacing w:after="20"/>
      </w:pPr>
      <w:sdt>
        <w:sdtPr>
          <w:id w:val="580207304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przed złożeniem oferty odbyliśmy wizję lokalną miejsc realizacji zamówienia, jeżeli była wymagana zgodnie z SWZ.</w:t>
      </w:r>
    </w:p>
    <w:p w14:paraId="15958DCA" w14:textId="77777777" w:rsidR="00371E54" w:rsidRDefault="00C63557">
      <w:pPr>
        <w:spacing w:after="20"/>
      </w:pPr>
      <w:sdt>
        <w:sdtPr>
          <w:id w:val="461408879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akceptujemy obowiązek osobistego wykonania kluczowych zadań wskazanych w SWZ.</w:t>
      </w:r>
    </w:p>
    <w:p w14:paraId="256D3F59" w14:textId="77777777" w:rsidR="00371E54" w:rsidRDefault="00C63557">
      <w:pPr>
        <w:spacing w:after="20"/>
      </w:pPr>
      <w:sdt>
        <w:sdtPr>
          <w:id w:val="86407764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Oświadczamy, że jesteśmy związani ofertą przez okres wskazany w SWZ.</w:t>
      </w:r>
    </w:p>
    <w:p w14:paraId="6B23FF50" w14:textId="77777777" w:rsidR="00371E54" w:rsidRDefault="00444E37">
      <w:r>
        <w:t>Oświadczamy, że wybór naszej oferty:</w:t>
      </w:r>
    </w:p>
    <w:p w14:paraId="5F0692ED" w14:textId="77777777" w:rsidR="00371E54" w:rsidRDefault="00C63557">
      <w:pPr>
        <w:spacing w:after="20"/>
      </w:pPr>
      <w:sdt>
        <w:sdtPr>
          <w:id w:val="322933623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nie będzie prowadzić do powstania u Zamawiającego obowiązku podatkowego, o którym mowa w art. 225 ust. 1 Pzp;</w:t>
      </w:r>
    </w:p>
    <w:p w14:paraId="1A3F7979" w14:textId="77777777" w:rsidR="00371E54" w:rsidRDefault="00C63557">
      <w:pPr>
        <w:spacing w:after="20"/>
      </w:pPr>
      <w:sdt>
        <w:sdtPr>
          <w:id w:val="814806511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będzie prowadzić do powstania u Zamawiającego obowiązku podatkowego, o którym mowa w art. 225 ust. 1 Pzp — informacje szczegółowe wskazujemy poniżej.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21"/>
        <w:gridCol w:w="3321"/>
        <w:gridCol w:w="3320"/>
      </w:tblGrid>
      <w:tr w:rsidR="00371E54" w14:paraId="15EE95FC" w14:textId="77777777">
        <w:trPr>
          <w:tblHeader/>
          <w:jc w:val="center"/>
        </w:trPr>
        <w:tc>
          <w:tcPr>
            <w:tcW w:w="3324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3D59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Nazwa/rodzaj usługi lub towaru</w:t>
            </w:r>
          </w:p>
        </w:tc>
        <w:tc>
          <w:tcPr>
            <w:tcW w:w="3324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22BA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Wartość netto [zł]</w:t>
            </w:r>
          </w:p>
        </w:tc>
        <w:tc>
          <w:tcPr>
            <w:tcW w:w="3324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12BC" w14:textId="77777777" w:rsidR="00371E54" w:rsidRDefault="00444E37">
            <w:pPr>
              <w:spacing w:after="0"/>
              <w:jc w:val="center"/>
            </w:pPr>
            <w:r>
              <w:rPr>
                <w:b/>
                <w:sz w:val="17"/>
              </w:rPr>
              <w:t>Stawka VAT [%]</w:t>
            </w:r>
          </w:p>
        </w:tc>
      </w:tr>
      <w:tr w:rsidR="00371E54" w14:paraId="66FA8EEC" w14:textId="77777777">
        <w:trPr>
          <w:jc w:val="center"/>
        </w:trPr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964C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D2D5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D42D" w14:textId="77777777" w:rsidR="00371E54" w:rsidRDefault="00371E54">
            <w:pPr>
              <w:spacing w:after="0"/>
            </w:pPr>
          </w:p>
        </w:tc>
      </w:tr>
      <w:tr w:rsidR="00371E54" w14:paraId="01F585B9" w14:textId="77777777">
        <w:trPr>
          <w:jc w:val="center"/>
        </w:trPr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9F181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A419" w14:textId="77777777" w:rsidR="00371E54" w:rsidRDefault="00371E54">
            <w:pPr>
              <w:spacing w:after="0"/>
            </w:pPr>
          </w:p>
        </w:tc>
        <w:tc>
          <w:tcPr>
            <w:tcW w:w="332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42CC" w14:textId="77777777" w:rsidR="00371E54" w:rsidRDefault="00371E54">
            <w:pPr>
              <w:spacing w:after="0"/>
            </w:pPr>
          </w:p>
        </w:tc>
      </w:tr>
    </w:tbl>
    <w:p w14:paraId="4317B631" w14:textId="77777777" w:rsidR="00371E54" w:rsidRDefault="00444E37">
      <w:r>
        <w:t>Akceptacja formy zawarcia umowy:</w:t>
      </w:r>
    </w:p>
    <w:p w14:paraId="7FB5412D" w14:textId="77777777" w:rsidR="00371E54" w:rsidRDefault="00C63557">
      <w:pPr>
        <w:spacing w:after="20"/>
      </w:pPr>
      <w:sdt>
        <w:sdtPr>
          <w:id w:val="655732324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akceptujemy zawarcie umowy w formie elektronicznej;</w:t>
      </w:r>
    </w:p>
    <w:p w14:paraId="67926836" w14:textId="77777777" w:rsidR="00371E54" w:rsidRDefault="00C63557">
      <w:pPr>
        <w:spacing w:after="20"/>
      </w:pPr>
      <w:sdt>
        <w:sdtPr>
          <w:id w:val="463612367"/>
          <w14:checkbox>
            <w14:checked w14:val="0"/>
            <w14:checkedState w14:val="2713" w14:font="Segoe UI Symbol"/>
            <w14:uncheckedState w14:val="2610" w14:font="Segoe UI Symbol"/>
          </w14:checkbox>
        </w:sdtPr>
        <w:sdtEndPr/>
        <w:sdtContent>
          <w:r w:rsidR="00444E37">
            <w:rPr>
              <w:rFonts w:ascii="Segoe UI Symbol" w:hAnsi="Segoe UI Symbol"/>
              <w:color w:val="008000"/>
            </w:rPr>
            <w:t>☐</w:t>
          </w:r>
        </w:sdtContent>
      </w:sdt>
      <w:r w:rsidR="00444E37">
        <w:t xml:space="preserve"> nie akceptujemy zawarcia umowy w formie elektronicznej.</w:t>
      </w:r>
    </w:p>
    <w:p w14:paraId="76B4CC09" w14:textId="77777777" w:rsidR="00371E54" w:rsidRDefault="00371E54"/>
    <w:p w14:paraId="11046F1B" w14:textId="77777777" w:rsidR="00371E54" w:rsidRDefault="00444E37">
      <w:pPr>
        <w:jc w:val="right"/>
      </w:pPr>
      <w:r>
        <w:t>............................................................</w:t>
      </w:r>
    </w:p>
    <w:p w14:paraId="72271FC5" w14:textId="77777777" w:rsidR="00371E54" w:rsidRDefault="00444E37">
      <w:pPr>
        <w:jc w:val="right"/>
      </w:pPr>
      <w:r>
        <w:rPr>
          <w:sz w:val="16"/>
        </w:rPr>
        <w:t>podpis osoby/osób uprawnionych do reprezentacji Wykonawcy</w:t>
      </w:r>
    </w:p>
    <w:sectPr w:rsidR="00371E5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9204998">
    <w:abstractNumId w:val="8"/>
  </w:num>
  <w:num w:numId="2" w16cid:durableId="1761753445">
    <w:abstractNumId w:val="6"/>
  </w:num>
  <w:num w:numId="3" w16cid:durableId="899482932">
    <w:abstractNumId w:val="5"/>
  </w:num>
  <w:num w:numId="4" w16cid:durableId="258955413">
    <w:abstractNumId w:val="4"/>
  </w:num>
  <w:num w:numId="5" w16cid:durableId="698631576">
    <w:abstractNumId w:val="7"/>
  </w:num>
  <w:num w:numId="6" w16cid:durableId="1617711801">
    <w:abstractNumId w:val="3"/>
  </w:num>
  <w:num w:numId="7" w16cid:durableId="1147629616">
    <w:abstractNumId w:val="2"/>
  </w:num>
  <w:num w:numId="8" w16cid:durableId="925000587">
    <w:abstractNumId w:val="1"/>
  </w:num>
  <w:num w:numId="9" w16cid:durableId="142861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EC6"/>
    <w:rsid w:val="0029639D"/>
    <w:rsid w:val="00326F90"/>
    <w:rsid w:val="00371E54"/>
    <w:rsid w:val="00444E37"/>
    <w:rsid w:val="008531B8"/>
    <w:rsid w:val="009A0505"/>
    <w:rsid w:val="00AA1D8D"/>
    <w:rsid w:val="00B21E92"/>
    <w:rsid w:val="00B33A93"/>
    <w:rsid w:val="00B47730"/>
    <w:rsid w:val="00C61DF3"/>
    <w:rsid w:val="00C635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4EBEA"/>
  <w14:defaultImageDpi w14:val="300"/>
  <w15:docId w15:val="{17B18750-C218-442A-8677-C16DBD7D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1109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3</cp:revision>
  <dcterms:created xsi:type="dcterms:W3CDTF">2026-06-17T09:08:00Z</dcterms:created>
  <dcterms:modified xsi:type="dcterms:W3CDTF">2026-06-26T12:55:00Z</dcterms:modified>
  <cp:category/>
</cp:coreProperties>
</file>