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51075A" w14:textId="77777777" w:rsidR="00832B85" w:rsidRPr="00DC3AEB" w:rsidRDefault="00832B85" w:rsidP="00832B85">
      <w:pPr>
        <w:suppressAutoHyphens w:val="0"/>
        <w:spacing w:line="260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</w:t>
      </w: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formularz techniczny</w:t>
      </w: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2B93FFCF" w14:textId="77777777" w:rsidR="00832B85" w:rsidRPr="00DC3AEB" w:rsidRDefault="00832B85" w:rsidP="00832B85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4DE36EAD" w14:textId="77777777" w:rsidR="005545BF" w:rsidRPr="00C7103C" w:rsidRDefault="005545BF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2919B62B" w14:textId="77777777" w:rsidR="005545BF" w:rsidRPr="00C7103C" w:rsidRDefault="00D0416B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C7103C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5A6E68DC" w14:textId="77777777" w:rsidR="005545BF" w:rsidRPr="00C7103C" w:rsidRDefault="00D0416B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C7103C">
        <w:rPr>
          <w:rFonts w:ascii="Arial" w:hAnsi="Arial" w:cs="Arial"/>
          <w:b/>
          <w:sz w:val="20"/>
          <w:szCs w:val="20"/>
        </w:rPr>
        <w:t>WÓZKA   TRANSPORTOWEGO  DO  LEKÓW</w:t>
      </w:r>
    </w:p>
    <w:p w14:paraId="3698F949" w14:textId="33C8E245" w:rsidR="005545BF" w:rsidRPr="00C7103C" w:rsidRDefault="005545BF">
      <w:pPr>
        <w:tabs>
          <w:tab w:val="left" w:pos="116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0"/>
      </w:tblGrid>
      <w:tr w:rsidR="005545BF" w:rsidRPr="00C7103C" w14:paraId="2C597F7E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A02715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082800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710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C7103C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F33389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0CD6B4" w14:textId="77777777" w:rsidR="005545BF" w:rsidRPr="00C7103C" w:rsidRDefault="00D0416B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27957941" w14:textId="77777777" w:rsidR="005545BF" w:rsidRPr="00C7103C" w:rsidRDefault="00D0416B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5545BF" w:rsidRPr="00C7103C" w14:paraId="2EDCC1C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7CC631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CBE8DE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Urządzenie fabrycznie nowe, rok produkcji 2021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B166CA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C12608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7043B3F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036E1F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A49240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Wózek przeznaczony do transportu leków.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8B65CF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CD97C2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13BFF306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5CA176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AB20AF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Stelaż wózka wykonany z profili ze stali  kwasoodpornej  lub aluminiowych.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1193F2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657180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470FA72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DAF782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561741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Wyposażony w 2 do 3 półek.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C72170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5A6CE0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7BA1E40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8BDAC8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55082B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Półki wykonane z wytrzymałego tworzywa lub stali  kwasoodpornej 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272778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221C3C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503CBC6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B54C77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4330FF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Minimum dwa kółka wyposażone w hamulce.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BB7038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CCD60E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6AADC91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1411FC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02B93B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Wygodne uchwyty do prowadzenia wózka z obydwu stron.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88C741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50D2A4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46E104F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08B706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622D14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Wysokość: 100-105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68588B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19A522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0ADC242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890626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BDA809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Wymiary półek: 50-55 cm x 100-110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E43F01" w14:textId="77777777" w:rsidR="005545BF" w:rsidRPr="00C7103C" w:rsidRDefault="00D04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51EC1F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3E9C93BF" w14:textId="77777777">
        <w:trPr>
          <w:cantSplit/>
        </w:trPr>
        <w:tc>
          <w:tcPr>
            <w:tcW w:w="971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A648DB1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C7103C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5545BF" w:rsidRPr="00C7103C" w14:paraId="32815A1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DCD510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E69604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15CAB4" w14:textId="77777777" w:rsidR="005545BF" w:rsidRPr="00C7103C" w:rsidRDefault="00D04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0E3E85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606BECE5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6931CB" w14:textId="77777777" w:rsidR="005545BF" w:rsidRPr="00C7103C" w:rsidRDefault="005545B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A7F6A4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Dostawa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DA668" w14:textId="77777777" w:rsidR="005545BF" w:rsidRPr="00C7103C" w:rsidRDefault="00D04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D5996F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768FD5C4" w14:textId="77777777">
        <w:trPr>
          <w:cantSplit/>
        </w:trPr>
        <w:tc>
          <w:tcPr>
            <w:tcW w:w="971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6C0886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5545BF" w:rsidRPr="00C7103C" w14:paraId="1B043D58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08BF49" w14:textId="77777777" w:rsidR="005545BF" w:rsidRPr="00C7103C" w:rsidRDefault="005545BF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F0964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38322B" w14:textId="77777777" w:rsidR="005545BF" w:rsidRPr="00C7103C" w:rsidRDefault="00D0416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E98ABE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17C5CE4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2310E77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B21A63" w14:textId="77777777" w:rsidR="005545BF" w:rsidRPr="00C7103C" w:rsidRDefault="005545BF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AAF689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C0A831" w14:textId="77777777" w:rsidR="005545BF" w:rsidRPr="00C7103C" w:rsidRDefault="00D04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014DC2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5E0B684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D8259" w14:textId="77777777" w:rsidR="005545BF" w:rsidRPr="00C7103C" w:rsidRDefault="005545BF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CE654E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1140F" w14:textId="77777777" w:rsidR="005545BF" w:rsidRPr="00C7103C" w:rsidRDefault="00D04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3B8288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BF" w:rsidRPr="00C7103C" w14:paraId="1AC88DA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AC79EE" w14:textId="77777777" w:rsidR="005545BF" w:rsidRPr="00C7103C" w:rsidRDefault="005545BF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CE8F41" w14:textId="77777777" w:rsidR="005545BF" w:rsidRPr="00C7103C" w:rsidRDefault="00D0416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5A8AC0" w14:textId="77777777" w:rsidR="005545BF" w:rsidRPr="00C7103C" w:rsidRDefault="00D04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0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89D54C" w14:textId="77777777" w:rsidR="005545BF" w:rsidRPr="00C7103C" w:rsidRDefault="005545B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EF906C" w14:textId="3B622325" w:rsidR="005545BF" w:rsidRDefault="005545BF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3EEB26D9" w14:textId="3F3D3599" w:rsidR="00C7103C" w:rsidRDefault="00C7103C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31E4FE6E" w14:textId="28D8D884" w:rsidR="005545BF" w:rsidRPr="00C7103C" w:rsidRDefault="00C7103C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C7103C">
        <w:drawing>
          <wp:inline distT="0" distB="0" distL="0" distR="0" wp14:anchorId="145BA913" wp14:editId="206AC707">
            <wp:extent cx="5760720" cy="108394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6B" w:rsidRPr="00C7103C">
        <w:rPr>
          <w:rFonts w:ascii="Arial" w:hAnsi="Arial" w:cs="Arial"/>
          <w:sz w:val="20"/>
          <w:szCs w:val="20"/>
        </w:rPr>
        <w:tab/>
      </w:r>
    </w:p>
    <w:p w14:paraId="39017CEE" w14:textId="77777777" w:rsidR="00D0416B" w:rsidRPr="00C7103C" w:rsidRDefault="00D0416B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D0416B" w:rsidRPr="00C71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032"/>
    <w:rsid w:val="005545BF"/>
    <w:rsid w:val="00832B85"/>
    <w:rsid w:val="00A70032"/>
    <w:rsid w:val="00C7103C"/>
    <w:rsid w:val="00D0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BECEE2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2021-10-27T06:38:00Z</dcterms:created>
  <dcterms:modified xsi:type="dcterms:W3CDTF">2021-10-27T07:02:00Z</dcterms:modified>
</cp:coreProperties>
</file>