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00A7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11.03.2024r.</w:t>
      </w:r>
    </w:p>
    <w:p w14:paraId="3FBEE5B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ZP/2501/16/24</w:t>
      </w:r>
    </w:p>
    <w:p w14:paraId="197FF0A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C3F251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D7E733D" w14:textId="798741BA" w:rsidR="00AB4DD0" w:rsidRPr="00E84105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E84105" w:rsidRPr="00E84105">
        <w:rPr>
          <w:rFonts w:ascii="Arial" w:hAnsi="Arial" w:cs="Arial"/>
          <w:b/>
          <w:bCs/>
          <w:sz w:val="18"/>
          <w:szCs w:val="18"/>
        </w:rPr>
        <w:t>u</w:t>
      </w:r>
      <w:r w:rsidR="004D3622" w:rsidRPr="00E84105">
        <w:rPr>
          <w:rFonts w:ascii="Arial" w:hAnsi="Arial" w:cs="Arial"/>
          <w:b/>
          <w:bCs/>
          <w:sz w:val="18"/>
          <w:szCs w:val="18"/>
        </w:rPr>
        <w:t>sług</w:t>
      </w:r>
      <w:r w:rsidR="00E84105" w:rsidRPr="00E84105">
        <w:rPr>
          <w:rFonts w:ascii="Arial" w:hAnsi="Arial" w:cs="Arial"/>
          <w:b/>
          <w:bCs/>
          <w:sz w:val="18"/>
          <w:szCs w:val="18"/>
        </w:rPr>
        <w:t>ę</w:t>
      </w:r>
      <w:r w:rsidR="004D3622" w:rsidRPr="00E84105">
        <w:rPr>
          <w:rFonts w:ascii="Arial" w:hAnsi="Arial" w:cs="Arial"/>
          <w:b/>
          <w:bCs/>
          <w:sz w:val="18"/>
          <w:szCs w:val="18"/>
        </w:rPr>
        <w:t xml:space="preserve"> objęcia opieką serwisową systemu AMMS (Asseco Medical Management Solutions) zainstalowanego w siedzibie </w:t>
      </w:r>
      <w:proofErr w:type="spellStart"/>
      <w:r w:rsidR="004D3622" w:rsidRPr="00E84105">
        <w:rPr>
          <w:rFonts w:ascii="Arial" w:hAnsi="Arial" w:cs="Arial"/>
          <w:b/>
          <w:bCs/>
          <w:sz w:val="18"/>
          <w:szCs w:val="18"/>
        </w:rPr>
        <w:t>SSzW</w:t>
      </w:r>
      <w:proofErr w:type="spellEnd"/>
      <w:r w:rsidR="004D3622" w:rsidRPr="00E84105">
        <w:rPr>
          <w:rFonts w:ascii="Arial" w:hAnsi="Arial" w:cs="Arial"/>
          <w:b/>
          <w:bCs/>
          <w:sz w:val="18"/>
          <w:szCs w:val="18"/>
        </w:rPr>
        <w:t xml:space="preserve"> w Ciechanowie.</w:t>
      </w:r>
    </w:p>
    <w:p w14:paraId="7717D87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8D8C11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E75A56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3A3A3E" w14:paraId="7414F97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6D314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C99BB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D27141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F87AE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A3A3E" w14:paraId="03A86C7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B379EF" w14:textId="1B91DF46" w:rsidR="003A3A3E" w:rsidRDefault="005B04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serwisu AMMS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9C413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C40F94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967238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383 760,00</w:t>
            </w:r>
          </w:p>
        </w:tc>
      </w:tr>
      <w:tr w:rsidR="003A3A3E" w14:paraId="691933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FC6F8" w14:textId="77777777" w:rsidR="00E84105" w:rsidRDefault="005B040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HR AND IT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Wolęcińska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106B, </w:t>
            </w:r>
          </w:p>
          <w:p w14:paraId="6F55EBD1" w14:textId="462F40A5" w:rsidR="003A3A3E" w:rsidRDefault="005B040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04-805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952-223-86-62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4AD6A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D9918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70289" w14:textId="77777777" w:rsidR="003A3A3E" w:rsidRDefault="005B040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6D1588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83EFBA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F1C78E7" w14:textId="77777777" w:rsidR="005B0409" w:rsidRDefault="005B0409" w:rsidP="005B040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2572378" w14:textId="77777777" w:rsidR="005B0409" w:rsidRDefault="005B0409" w:rsidP="005B040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34A0F9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6BBE0" w14:textId="77777777" w:rsidR="00DF23C9" w:rsidRDefault="00DF23C9" w:rsidP="002A54AA">
      <w:r>
        <w:separator/>
      </w:r>
    </w:p>
  </w:endnote>
  <w:endnote w:type="continuationSeparator" w:id="0">
    <w:p w14:paraId="1E995E2A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4823B" w14:textId="77777777" w:rsidR="00DF23C9" w:rsidRDefault="00DF23C9" w:rsidP="002A54AA">
      <w:r>
        <w:separator/>
      </w:r>
    </w:p>
  </w:footnote>
  <w:footnote w:type="continuationSeparator" w:id="0">
    <w:p w14:paraId="24F2C90F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3A3E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0409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17A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84105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7CC4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2024-03-11T10:48:00Z</dcterms:created>
  <dcterms:modified xsi:type="dcterms:W3CDTF">2024-03-11T10:48:00Z</dcterms:modified>
</cp:coreProperties>
</file>