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4AFA" w14:textId="77777777" w:rsidR="006D3EB4" w:rsidRDefault="006D3EB4" w:rsidP="006D3EB4">
      <w:pPr>
        <w:pStyle w:val="Nagwek1"/>
      </w:pPr>
    </w:p>
    <w:p w14:paraId="603F9FC4" w14:textId="77777777" w:rsidR="006D3EB4" w:rsidRDefault="006D3EB4" w:rsidP="006D3EB4">
      <w:pPr>
        <w:pStyle w:val="Nagwek1"/>
      </w:pPr>
    </w:p>
    <w:bookmarkStart w:id="0" w:name="_Hlk165022335"/>
    <w:bookmarkEnd w:id="0"/>
    <w:p w14:paraId="6B07FE8F" w14:textId="44F0A454" w:rsidR="006D3EB4" w:rsidRDefault="006D3EB4" w:rsidP="006D3EB4">
      <w:pPr>
        <w:pStyle w:val="Nagwek1"/>
      </w:pPr>
      <w:r>
        <w:rPr>
          <w:noProof/>
        </w:rPr>
        <mc:AlternateContent>
          <mc:Choice Requires="wpg">
            <w:drawing>
              <wp:inline distT="0" distB="0" distL="0" distR="0" wp14:anchorId="5EDCFBF6" wp14:editId="5EBAF737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3D19BD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01EC2DFE" w14:textId="3D27EE82" w:rsidR="006D3EB4" w:rsidRDefault="006D3EB4" w:rsidP="006D3EB4">
      <w:pPr>
        <w:pStyle w:val="Nagwek1"/>
      </w:pPr>
    </w:p>
    <w:p w14:paraId="771DEFF7" w14:textId="3FF5C3DF" w:rsidR="006D3EB4" w:rsidRDefault="006D3EB4" w:rsidP="006D3EB4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B997" wp14:editId="79D3CF83">
                <wp:simplePos x="0" y="0"/>
                <wp:positionH relativeFrom="column">
                  <wp:posOffset>-180976</wp:posOffset>
                </wp:positionH>
                <wp:positionV relativeFrom="paragraph">
                  <wp:posOffset>68580</wp:posOffset>
                </wp:positionV>
                <wp:extent cx="5953125" cy="0"/>
                <wp:effectExtent l="0" t="0" r="0" b="0"/>
                <wp:wrapNone/>
                <wp:docPr id="23687794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23365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5.4pt" to="454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" strokecolor="black [3040]"/>
            </w:pict>
          </mc:Fallback>
        </mc:AlternateContent>
      </w:r>
    </w:p>
    <w:p w14:paraId="59CCE00D" w14:textId="77777777" w:rsidR="006D3EB4" w:rsidRDefault="006D3EB4" w:rsidP="006D3EB4">
      <w:pPr>
        <w:pStyle w:val="Nagwek1"/>
      </w:pPr>
    </w:p>
    <w:p w14:paraId="2ADB88A6" w14:textId="528BD73B" w:rsidR="0076669B" w:rsidRPr="006D3EB4" w:rsidRDefault="00D660E6" w:rsidP="006D3EB4">
      <w:pPr>
        <w:pStyle w:val="Nagwek1"/>
      </w:pPr>
      <w:r w:rsidRPr="0076669B">
        <w:t>Załącznik nr 1 – formularz oferty</w:t>
      </w: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B94EA2">
          <w:type w:val="continuous"/>
          <w:pgSz w:w="11920" w:h="16850"/>
          <w:pgMar w:top="426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896"/>
        <w:gridCol w:w="850"/>
        <w:gridCol w:w="1985"/>
        <w:gridCol w:w="567"/>
        <w:gridCol w:w="2551"/>
        <w:gridCol w:w="75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 w:rsidTr="008A196F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1746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A196F" w:rsidRPr="0076669B" w14:paraId="2DA77375" w14:textId="77777777" w:rsidTr="008A196F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8A196F" w:rsidRPr="0076669B" w:rsidRDefault="008A196F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024" w:type="dxa"/>
            <w:gridSpan w:val="3"/>
          </w:tcPr>
          <w:p w14:paraId="141E6EEF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928AC8" w14:textId="77777777" w:rsidR="008A196F" w:rsidRPr="0076669B" w:rsidRDefault="008A196F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1985" w:type="dxa"/>
          </w:tcPr>
          <w:p w14:paraId="459087A6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0FC243" w14:textId="326E1D4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KRS:</w:t>
            </w:r>
          </w:p>
        </w:tc>
        <w:tc>
          <w:tcPr>
            <w:tcW w:w="2551" w:type="dxa"/>
          </w:tcPr>
          <w:p w14:paraId="06E31132" w14:textId="1036816C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right w:val="nil"/>
            </w:tcBorders>
          </w:tcPr>
          <w:p w14:paraId="50176C6D" w14:textId="77777777" w:rsidR="008A196F" w:rsidRPr="0076669B" w:rsidRDefault="008A19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 w:rsidTr="008A196F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169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193" w:type="dxa"/>
            <w:gridSpan w:val="3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 w:rsidTr="008A196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1746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78" w:type="dxa"/>
            <w:gridSpan w:val="4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36D6B04C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</w:t>
      </w:r>
      <w:r w:rsidR="00B94EA2">
        <w:rPr>
          <w:sz w:val="18"/>
          <w:szCs w:val="18"/>
        </w:rPr>
        <w:t xml:space="preserve">pn. </w:t>
      </w:r>
      <w:r w:rsidR="00106CFC" w:rsidRPr="00106CFC">
        <w:rPr>
          <w:b/>
          <w:bCs/>
          <w:sz w:val="18"/>
          <w:szCs w:val="18"/>
        </w:rPr>
        <w:t>Zestaw narzędzi do zbiegów chirurgicznych w obszarze przewodu pokarmowego</w:t>
      </w:r>
      <w:r w:rsidR="00106CFC" w:rsidRPr="00106CFC">
        <w:rPr>
          <w:b/>
          <w:bCs/>
          <w:sz w:val="18"/>
          <w:szCs w:val="18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(</w:t>
      </w:r>
      <w:r w:rsidR="00E754F1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B94EA2">
        <w:rPr>
          <w:rFonts w:eastAsia="Times New Roman"/>
          <w:b/>
          <w:sz w:val="18"/>
          <w:szCs w:val="18"/>
          <w:lang w:eastAsia="zh-CN" w:bidi="pl-PL"/>
        </w:rPr>
        <w:t>ZP/</w:t>
      </w:r>
      <w:r w:rsidR="00E754F1">
        <w:rPr>
          <w:rFonts w:eastAsia="Times New Roman"/>
          <w:b/>
          <w:sz w:val="18"/>
          <w:szCs w:val="18"/>
          <w:lang w:eastAsia="zh-CN" w:bidi="pl-PL"/>
        </w:rPr>
        <w:t>2501/</w:t>
      </w:r>
      <w:r w:rsidR="00106CFC">
        <w:rPr>
          <w:rFonts w:eastAsia="Times New Roman"/>
          <w:b/>
          <w:sz w:val="18"/>
          <w:szCs w:val="18"/>
          <w:lang w:eastAsia="zh-CN" w:bidi="pl-PL"/>
        </w:rPr>
        <w:t>14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106CFC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67EDDFC6" w:rsidR="00881947" w:rsidRPr="00FA6592" w:rsidRDefault="00106CFC" w:rsidP="00881947">
            <w:pPr>
              <w:rPr>
                <w:sz w:val="18"/>
                <w:szCs w:val="18"/>
              </w:rPr>
            </w:pPr>
            <w:bookmarkStart w:id="2" w:name="_Hlk189734869"/>
            <w:r>
              <w:rPr>
                <w:rFonts w:ascii="Calibri" w:hAnsi="Calibri" w:cs="Calibri"/>
                <w:color w:val="000000"/>
              </w:rPr>
              <w:t>Zestaw narzędzi do zbiegów chirurgicznych w obszarze przewodu pokarmowego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1FAC3F25" w:rsidR="00654D9E" w:rsidRPr="0076669B" w:rsidRDefault="00E2108B" w:rsidP="005B6637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FC3FA6C" w14:textId="77777777" w:rsidR="00B94EA2" w:rsidRDefault="00B94EA2" w:rsidP="00B94EA2">
      <w:pPr>
        <w:widowControl/>
        <w:numPr>
          <w:ilvl w:val="0"/>
          <w:numId w:val="8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6C6AB41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48C7CD3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C9D7ECC" w14:textId="77777777" w:rsidR="00B94EA2" w:rsidRDefault="00B94EA2" w:rsidP="00B94EA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3116314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B6D2A1D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5F572A6" w14:textId="77777777" w:rsidR="00B94EA2" w:rsidRDefault="00B94EA2" w:rsidP="00B94EA2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43C3B8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5C448C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6284CD0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3179796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B1F2F07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65C2211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93D033" w14:textId="77777777" w:rsidR="00B94EA2" w:rsidRDefault="00B94EA2" w:rsidP="00B94EA2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017C46" w14:textId="4BCC8A28" w:rsidR="00B94EA2" w:rsidRDefault="00B94EA2" w:rsidP="000179B0">
      <w:pPr>
        <w:widowControl/>
        <w:tabs>
          <w:tab w:val="left" w:pos="594"/>
        </w:tabs>
        <w:autoSpaceDE/>
        <w:ind w:left="993" w:right="102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163"/>
        <w:tblW w:w="4990" w:type="dxa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63BB2" w:rsidRPr="00E520A6" w14:paraId="64AF0B73" w14:textId="77777777" w:rsidTr="00463BB2">
        <w:tc>
          <w:tcPr>
            <w:tcW w:w="4990" w:type="dxa"/>
          </w:tcPr>
          <w:p w14:paraId="1B6DF725" w14:textId="054A04A4" w:rsidR="00463BB2" w:rsidRPr="00E520A6" w:rsidRDefault="00463BB2" w:rsidP="00463BB2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520A6">
              <w:rPr>
                <w:sz w:val="20"/>
                <w:szCs w:val="20"/>
              </w:rPr>
              <w:t xml:space="preserve">Data; kwalifikowany podpis elektroniczny </w:t>
            </w:r>
          </w:p>
        </w:tc>
      </w:tr>
      <w:tr w:rsidR="00463BB2" w:rsidRPr="00E520A6" w14:paraId="6B6B0FCC" w14:textId="77777777" w:rsidTr="00463BB2">
        <w:tc>
          <w:tcPr>
            <w:tcW w:w="4990" w:type="dxa"/>
          </w:tcPr>
          <w:p w14:paraId="2A571FC8" w14:textId="77777777" w:rsidR="00463BB2" w:rsidRPr="00E520A6" w:rsidRDefault="00463BB2" w:rsidP="00463BB2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409315E" w14:textId="435C6CF3" w:rsidR="00B94EA2" w:rsidRDefault="00B94EA2" w:rsidP="000179B0">
      <w:pPr>
        <w:widowControl/>
        <w:tabs>
          <w:tab w:val="left" w:pos="594"/>
        </w:tabs>
        <w:autoSpaceDE/>
        <w:ind w:right="102"/>
        <w:jc w:val="both"/>
        <w:rPr>
          <w:sz w:val="18"/>
          <w:szCs w:val="18"/>
        </w:rPr>
      </w:pPr>
    </w:p>
    <w:p w14:paraId="7FB7B5DE" w14:textId="77777777" w:rsidR="00B94EA2" w:rsidRDefault="00B94EA2" w:rsidP="00B94EA2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bookmarkEnd w:id="3"/>
    <w:p w14:paraId="5C5A0D58" w14:textId="77777777" w:rsidR="00E2108B" w:rsidRPr="0076669B" w:rsidRDefault="00E2108B" w:rsidP="00E2108B">
      <w:pPr>
        <w:pStyle w:val="Tekstpodstawowy"/>
      </w:pPr>
    </w:p>
    <w:p w14:paraId="05BEBD9B" w14:textId="7C53F63E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7"/>
  </w:num>
  <w:num w:numId="2" w16cid:durableId="640963078">
    <w:abstractNumId w:val="4"/>
  </w:num>
  <w:num w:numId="3" w16cid:durableId="1112672361">
    <w:abstractNumId w:val="6"/>
  </w:num>
  <w:num w:numId="4" w16cid:durableId="1638148926">
    <w:abstractNumId w:val="8"/>
  </w:num>
  <w:num w:numId="5" w16cid:durableId="978849269">
    <w:abstractNumId w:val="5"/>
  </w:num>
  <w:num w:numId="6" w16cid:durableId="2074740870">
    <w:abstractNumId w:val="3"/>
  </w:num>
  <w:num w:numId="7" w16cid:durableId="2034720177">
    <w:abstractNumId w:val="0"/>
  </w:num>
  <w:num w:numId="8" w16cid:durableId="160985067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891052">
    <w:abstractNumId w:val="3"/>
  </w:num>
  <w:num w:numId="10" w16cid:durableId="142857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549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79B0"/>
    <w:rsid w:val="000305D3"/>
    <w:rsid w:val="000576B7"/>
    <w:rsid w:val="000832F2"/>
    <w:rsid w:val="000977FD"/>
    <w:rsid w:val="000A34B4"/>
    <w:rsid w:val="000D5A64"/>
    <w:rsid w:val="000F6898"/>
    <w:rsid w:val="00100D8E"/>
    <w:rsid w:val="00106CFC"/>
    <w:rsid w:val="0011625C"/>
    <w:rsid w:val="00154266"/>
    <w:rsid w:val="00193966"/>
    <w:rsid w:val="00196EBC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63BB2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54DFE"/>
    <w:rsid w:val="0066234D"/>
    <w:rsid w:val="00666B6B"/>
    <w:rsid w:val="00673CE7"/>
    <w:rsid w:val="00676D83"/>
    <w:rsid w:val="006C498E"/>
    <w:rsid w:val="006D3EB4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196F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94EA2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4C57"/>
    <w:rsid w:val="00D660E6"/>
    <w:rsid w:val="00D96DF9"/>
    <w:rsid w:val="00DB6A26"/>
    <w:rsid w:val="00DE33F4"/>
    <w:rsid w:val="00E064A9"/>
    <w:rsid w:val="00E2108B"/>
    <w:rsid w:val="00E645B8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B7D7C"/>
    <w:rsid w:val="00FD4BCD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B94E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32</cp:revision>
  <cp:lastPrinted>2024-04-25T10:32:00Z</cp:lastPrinted>
  <dcterms:created xsi:type="dcterms:W3CDTF">2023-04-18T09:58:00Z</dcterms:created>
  <dcterms:modified xsi:type="dcterms:W3CDTF">2025-02-06T10:47:00Z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